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612" w:rsidRPr="00363054" w:rsidRDefault="00DA3612" w:rsidP="00DA3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"http://www.dagminobr.ru/documenty/informacionnie_pisma/pismo_064177060919_ot_22_aprelya_2019g" </w:instrText>
      </w:r>
      <w:r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D055CB"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E571CE"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</w:t>
      </w:r>
      <w:r w:rsidR="008845EE"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</w:t>
      </w:r>
      <w:r w:rsidR="00363054"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</w:t>
      </w:r>
      <w:r w:rsidR="00836E0E"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06</w:t>
      </w:r>
      <w:r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836E0E"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мая</w:t>
      </w:r>
      <w:r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2019г.</w:t>
      </w:r>
      <w:r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363054" w:rsidRPr="00363054" w:rsidRDefault="00363054" w:rsidP="0036305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36305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III Открытой республиканской математическ</w:t>
      </w:r>
      <w:r w:rsidRPr="0036305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</w:t>
      </w:r>
      <w:r w:rsidRPr="0036305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й олимпиады школьников для учащихся 10 классов</w:t>
      </w:r>
    </w:p>
    <w:bookmarkEnd w:id="0"/>
    <w:p w:rsidR="00DA3612" w:rsidRPr="00363054" w:rsidRDefault="00D055CB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363054" w:rsidRPr="00363054" w:rsidRDefault="00363054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363054" w:rsidRPr="00363054" w:rsidRDefault="00363054" w:rsidP="0036305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E571CE"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письмом Министерства образования и науки Республики Дагестан</w:t>
      </w:r>
      <w:r w:rsidRPr="00363054">
        <w:rPr>
          <w:rFonts w:ascii="Times New Roman" w:hAnsi="Times New Roman" w:cs="Times New Roman"/>
          <w:sz w:val="24"/>
          <w:szCs w:val="24"/>
        </w:rPr>
        <w:t xml:space="preserve"> № 06-4562/01-18/19 от 30 апреля 2019г.</w:t>
      </w:r>
      <w:r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71CE"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 </w:t>
      </w: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проведении III Открытой республиканской математический олимпиады школьников (далее – Олимпиада) для учащихся 10 классов, организатором которой является Центр развития «Интеллектуальный Дагестан» (далее – Центр).</w:t>
      </w:r>
    </w:p>
    <w:p w:rsidR="00363054" w:rsidRPr="00363054" w:rsidRDefault="00363054" w:rsidP="0036305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Олимпиада проводится в два тура:</w:t>
      </w:r>
    </w:p>
    <w:p w:rsidR="00363054" w:rsidRPr="00363054" w:rsidRDefault="00363054" w:rsidP="0036305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первый, заочный - прием заявок осуществляется до 24 мая 2019 г.;</w:t>
      </w:r>
    </w:p>
    <w:p w:rsidR="00363054" w:rsidRPr="00363054" w:rsidRDefault="00363054" w:rsidP="0036305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второй, очный - проводится после подведения итогов отборочного тура. </w:t>
      </w:r>
    </w:p>
    <w:p w:rsidR="00363054" w:rsidRPr="00363054" w:rsidRDefault="00363054" w:rsidP="0036305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Дата и место проведения очного тура будут опубликованы на сайте Центра: </w:t>
      </w:r>
      <w:hyperlink r:id="rId4" w:history="1">
        <w:r w:rsidRPr="00363054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http://www.int-dag.ru</w:t>
        </w:r>
      </w:hyperlink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363054" w:rsidRPr="00363054" w:rsidRDefault="00363054" w:rsidP="0036305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63054" w:rsidRPr="00363054" w:rsidRDefault="00363054" w:rsidP="003630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 более подробной информацией можно обратиться в оргкомитет Олимпиады по тел.: 8 (989) 483-75-81.  </w:t>
      </w:r>
    </w:p>
    <w:p w:rsidR="00363054" w:rsidRPr="00363054" w:rsidRDefault="00363054" w:rsidP="0036305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заинтересованных лиц.</w:t>
      </w:r>
    </w:p>
    <w:p w:rsidR="00363054" w:rsidRPr="00363054" w:rsidRDefault="00363054" w:rsidP="0036305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63054" w:rsidRPr="00363054" w:rsidRDefault="00363054" w:rsidP="0036305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 </w:t>
      </w:r>
      <w:hyperlink r:id="rId5" w:history="1">
        <w:r w:rsidRPr="00363054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4 л. в 1 экз.</w:t>
        </w:r>
      </w:hyperlink>
    </w:p>
    <w:p w:rsidR="00363054" w:rsidRPr="00363054" w:rsidRDefault="00363054" w:rsidP="0036305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845EE" w:rsidRPr="00363054" w:rsidRDefault="008845EE" w:rsidP="00363054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571CE" w:rsidRPr="00363054" w:rsidRDefault="00E571CE" w:rsidP="00884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316FE" w:rsidRPr="00363054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055CB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D055CB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="00D055CB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</w:t>
      </w:r>
      <w:r w:rsidR="00563157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</w:t>
      </w:r>
      <w:r w:rsidR="00B712DA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val="en-US" w:eastAsia="ru-RU"/>
        </w:rPr>
        <w:t xml:space="preserve">                    </w:t>
      </w:r>
      <w:r w:rsidR="00563157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spellStart"/>
      <w:r w:rsidR="00D055CB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sectPr w:rsidR="003316FE" w:rsidRPr="00363054" w:rsidSect="00E571C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612"/>
    <w:rsid w:val="003316FE"/>
    <w:rsid w:val="00363054"/>
    <w:rsid w:val="00481C92"/>
    <w:rsid w:val="00563157"/>
    <w:rsid w:val="005D34F5"/>
    <w:rsid w:val="00836E0E"/>
    <w:rsid w:val="008845EE"/>
    <w:rsid w:val="00B712DA"/>
    <w:rsid w:val="00C31D21"/>
    <w:rsid w:val="00D055CB"/>
    <w:rsid w:val="00DA3612"/>
    <w:rsid w:val="00E5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D6390"/>
  <w15:docId w15:val="{F633454B-AAF8-4381-9684-1657B160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45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4562.pdf" TargetMode="External"/><Relationship Id="rId4" Type="http://schemas.openxmlformats.org/officeDocument/2006/relationships/hyperlink" Target="http://www.int-da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dcterms:created xsi:type="dcterms:W3CDTF">2019-05-06T08:14:00Z</dcterms:created>
  <dcterms:modified xsi:type="dcterms:W3CDTF">2019-05-06T08:14:00Z</dcterms:modified>
</cp:coreProperties>
</file>